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47" w:rsidRDefault="000B0D47" w:rsidP="00176D6B">
      <w:pPr>
        <w:jc w:val="center"/>
        <w:rPr>
          <w:b/>
          <w:i/>
          <w:sz w:val="28"/>
          <w:szCs w:val="28"/>
        </w:rPr>
      </w:pPr>
    </w:p>
    <w:p w:rsidR="000B0D47" w:rsidRPr="00297E71" w:rsidRDefault="000B0D47" w:rsidP="00176D6B">
      <w:pPr>
        <w:jc w:val="center"/>
        <w:rPr>
          <w:b/>
          <w:i/>
          <w:sz w:val="28"/>
          <w:szCs w:val="28"/>
        </w:rPr>
      </w:pPr>
      <w:r w:rsidRPr="00297E71">
        <w:rPr>
          <w:b/>
          <w:i/>
          <w:sz w:val="28"/>
          <w:szCs w:val="28"/>
        </w:rPr>
        <w:t>ПРОТОКОЛ</w:t>
      </w:r>
    </w:p>
    <w:p w:rsidR="000B0D47" w:rsidRDefault="000B0D47" w:rsidP="00235A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проведения публичных</w:t>
      </w:r>
      <w:r w:rsidRPr="00297E71">
        <w:rPr>
          <w:b/>
          <w:i/>
          <w:sz w:val="28"/>
          <w:szCs w:val="28"/>
        </w:rPr>
        <w:t xml:space="preserve"> слушаний</w:t>
      </w:r>
    </w:p>
    <w:p w:rsidR="000B0D47" w:rsidRPr="00235A22" w:rsidRDefault="000B0D47" w:rsidP="002A78FC">
      <w:pPr>
        <w:jc w:val="center"/>
        <w:rPr>
          <w:b/>
          <w:i/>
        </w:rPr>
      </w:pPr>
      <w:r w:rsidRPr="00235A22">
        <w:rPr>
          <w:b/>
          <w:i/>
        </w:rPr>
        <w:t>по вопросу рассмотрения</w:t>
      </w:r>
      <w:r>
        <w:rPr>
          <w:b/>
          <w:i/>
          <w:sz w:val="28"/>
          <w:szCs w:val="28"/>
        </w:rPr>
        <w:t xml:space="preserve"> </w:t>
      </w:r>
      <w:r w:rsidRPr="00235A22">
        <w:rPr>
          <w:b/>
          <w:i/>
        </w:rPr>
        <w:t xml:space="preserve">проекта  планировки </w:t>
      </w:r>
      <w:r>
        <w:rPr>
          <w:b/>
          <w:i/>
        </w:rPr>
        <w:t>и  межевания</w:t>
      </w:r>
      <w:r w:rsidRPr="00235A22">
        <w:rPr>
          <w:b/>
          <w:i/>
        </w:rPr>
        <w:t xml:space="preserve"> </w:t>
      </w:r>
      <w:r>
        <w:rPr>
          <w:b/>
          <w:i/>
        </w:rPr>
        <w:t xml:space="preserve">территории квартала малоэтажной застройки   </w:t>
      </w:r>
      <w:r w:rsidRPr="00235A22">
        <w:rPr>
          <w:b/>
          <w:i/>
        </w:rPr>
        <w:t xml:space="preserve"> по адресу: Ленинградская область, Приозерский район, </w:t>
      </w:r>
      <w:r>
        <w:rPr>
          <w:b/>
          <w:i/>
        </w:rPr>
        <w:t xml:space="preserve">Запорожское </w:t>
      </w:r>
      <w:r w:rsidRPr="00235A22">
        <w:rPr>
          <w:b/>
          <w:i/>
        </w:rPr>
        <w:t xml:space="preserve"> сельское поселение, поселок </w:t>
      </w:r>
      <w:r>
        <w:rPr>
          <w:b/>
          <w:i/>
        </w:rPr>
        <w:t>Запорожское, вдоль берега реки Вьюн на пересечении улиц Советской и Ладожской</w:t>
      </w:r>
    </w:p>
    <w:p w:rsidR="000B0D47" w:rsidRDefault="000B0D47"/>
    <w:p w:rsidR="000B0D47" w:rsidRPr="000D5AA3" w:rsidRDefault="000B0D47">
      <w:r w:rsidRPr="000D5AA3">
        <w:rPr>
          <w:b/>
        </w:rPr>
        <w:t>Дата и время проведения</w:t>
      </w:r>
      <w:r>
        <w:rPr>
          <w:b/>
        </w:rPr>
        <w:t xml:space="preserve">: </w:t>
      </w:r>
      <w:r>
        <w:t>25 декабря 2014</w:t>
      </w:r>
      <w:r w:rsidRPr="000D5AA3">
        <w:t xml:space="preserve"> год</w:t>
      </w:r>
      <w:r>
        <w:t>а</w:t>
      </w:r>
      <w:r w:rsidRPr="000D5AA3">
        <w:t xml:space="preserve"> в 17 часов 00 минут.</w:t>
      </w:r>
    </w:p>
    <w:p w:rsidR="000B0D47" w:rsidRDefault="000B0D47" w:rsidP="00176D6B">
      <w:pPr>
        <w:jc w:val="both"/>
      </w:pPr>
      <w:r w:rsidRPr="007327AE">
        <w:rPr>
          <w:b/>
        </w:rPr>
        <w:t>Место проведения</w:t>
      </w:r>
      <w:r>
        <w:t>: Ленинградская область, Приозерский район, Запорожское  сельское поселение, пос. Запорожское, ул. Механизаторов  д. 2, здание администрации МО Запорожское сельское поселение.</w:t>
      </w:r>
    </w:p>
    <w:p w:rsidR="000B0D47" w:rsidRDefault="000B0D47" w:rsidP="00A06E37">
      <w:pPr>
        <w:jc w:val="both"/>
        <w:rPr>
          <w:b/>
        </w:rPr>
      </w:pPr>
      <w:r w:rsidRPr="00A5298F">
        <w:rPr>
          <w:b/>
        </w:rPr>
        <w:t>Присутствовали</w:t>
      </w:r>
      <w:r>
        <w:rPr>
          <w:b/>
        </w:rPr>
        <w:t>:</w:t>
      </w:r>
    </w:p>
    <w:p w:rsidR="000B0D47" w:rsidRDefault="000B0D47" w:rsidP="00A06E37">
      <w:pPr>
        <w:jc w:val="both"/>
        <w:rPr>
          <w:b/>
        </w:rPr>
      </w:pPr>
      <w:r>
        <w:rPr>
          <w:b/>
        </w:rPr>
        <w:t xml:space="preserve"> Представители администрации:</w:t>
      </w:r>
    </w:p>
    <w:p w:rsidR="000B0D47" w:rsidRDefault="000B0D47" w:rsidP="00A06E37">
      <w:pPr>
        <w:jc w:val="both"/>
      </w:pPr>
      <w:r>
        <w:t xml:space="preserve">- Глава </w:t>
      </w:r>
      <w:r w:rsidRPr="00A5298F">
        <w:t xml:space="preserve">администрации МО </w:t>
      </w:r>
      <w:r>
        <w:t>Запорожское е</w:t>
      </w:r>
      <w:r w:rsidRPr="00A5298F">
        <w:t xml:space="preserve"> сельское поселение</w:t>
      </w:r>
      <w:r>
        <w:t xml:space="preserve"> –  Лестникова В.В.;</w:t>
      </w:r>
    </w:p>
    <w:p w:rsidR="000B0D47" w:rsidRDefault="000B0D47" w:rsidP="00A83110">
      <w:pPr>
        <w:jc w:val="both"/>
      </w:pPr>
      <w:r>
        <w:t xml:space="preserve">- заместитель главы </w:t>
      </w:r>
      <w:r w:rsidRPr="00A5298F">
        <w:t>администрации МО Запорожское сельское поселение</w:t>
      </w:r>
      <w:r>
        <w:t xml:space="preserve"> – Шуткина Л.С.;</w:t>
      </w:r>
    </w:p>
    <w:p w:rsidR="000B0D47" w:rsidRDefault="000B0D47" w:rsidP="00C154CF">
      <w:pPr>
        <w:jc w:val="both"/>
      </w:pPr>
      <w:r>
        <w:t>- ведущий специалист администрации МО Запорожское  сельское поселение – Флейшман О.А.;</w:t>
      </w:r>
    </w:p>
    <w:p w:rsidR="000B0D47" w:rsidRPr="007F60C4" w:rsidRDefault="000B0D47" w:rsidP="00A06E37">
      <w:pPr>
        <w:jc w:val="both"/>
        <w:rPr>
          <w:b/>
        </w:rPr>
      </w:pPr>
      <w:r>
        <w:rPr>
          <w:b/>
        </w:rPr>
        <w:t>Представители общественности:</w:t>
      </w:r>
    </w:p>
    <w:p w:rsidR="000B0D47" w:rsidRDefault="000B0D47" w:rsidP="002A78FC">
      <w:pPr>
        <w:jc w:val="both"/>
      </w:pPr>
      <w:r>
        <w:t>- Беркутов Виктор Иванович</w:t>
      </w:r>
    </w:p>
    <w:p w:rsidR="000B0D47" w:rsidRDefault="000B0D47" w:rsidP="00A83110">
      <w:pPr>
        <w:jc w:val="both"/>
      </w:pPr>
      <w:r>
        <w:t>- депутат МО Запорожское сельское поселение – Тарасова В.М..</w:t>
      </w:r>
    </w:p>
    <w:p w:rsidR="000B0D47" w:rsidRDefault="000B0D47" w:rsidP="007767B1">
      <w:pPr>
        <w:jc w:val="both"/>
      </w:pPr>
    </w:p>
    <w:p w:rsidR="000B0D47" w:rsidRDefault="000B0D47" w:rsidP="00FA7BF9">
      <w:pPr>
        <w:jc w:val="both"/>
      </w:pPr>
      <w:r>
        <w:t xml:space="preserve">Сообщение о проведении публичных слушаний опубликовано в районной газете «Красная Звезда» № 131 (11696) от 25 ноября 2014 года и размещено в сети Интернет на официальном сайте администрации МО Запорожское е сельское поселение. </w:t>
      </w:r>
    </w:p>
    <w:p w:rsidR="000B0D47" w:rsidRDefault="000B0D47" w:rsidP="007767B1">
      <w:pPr>
        <w:jc w:val="both"/>
      </w:pPr>
    </w:p>
    <w:p w:rsidR="000B0D47" w:rsidRPr="000D5AA3" w:rsidRDefault="000B0D47" w:rsidP="000D5AA3">
      <w:pPr>
        <w:jc w:val="both"/>
      </w:pPr>
      <w:r w:rsidRPr="000D5AA3">
        <w:t>Публичные слушания пров</w:t>
      </w:r>
      <w:r>
        <w:t xml:space="preserve">одятся </w:t>
      </w:r>
      <w:r w:rsidRPr="000D5AA3">
        <w:t xml:space="preserve">в соответствии </w:t>
      </w:r>
      <w:r>
        <w:t>с Федеральным законом № 190-ФЗ от 29.12.2004 г. «Градостроительный кодекс</w:t>
      </w:r>
      <w:r w:rsidRPr="000D5AA3">
        <w:t xml:space="preserve"> РФ</w:t>
      </w:r>
      <w:r>
        <w:t>»,</w:t>
      </w:r>
      <w:r w:rsidRPr="00FA7BF9">
        <w:rPr>
          <w:color w:val="000000"/>
        </w:rPr>
        <w:t xml:space="preserve"> </w:t>
      </w:r>
      <w:r>
        <w:rPr>
          <w:color w:val="000000"/>
        </w:rPr>
        <w:t>Федеральным законом</w:t>
      </w:r>
      <w:r w:rsidRPr="006D1948">
        <w:rPr>
          <w:color w:val="000000"/>
        </w:rPr>
        <w:t xml:space="preserve"> от 06.10.03 г. № 131-ФЗ «Об общих принципах организации местного самоупр</w:t>
      </w:r>
      <w:r>
        <w:rPr>
          <w:color w:val="000000"/>
        </w:rPr>
        <w:t>авления в Российской Федерации»</w:t>
      </w:r>
      <w:r>
        <w:t xml:space="preserve"> на основании постановления  Главы </w:t>
      </w:r>
      <w:r w:rsidRPr="000D5AA3">
        <w:t xml:space="preserve">администрации </w:t>
      </w:r>
      <w:r>
        <w:t xml:space="preserve">Запорожского </w:t>
      </w:r>
      <w:r w:rsidRPr="000D5AA3">
        <w:t xml:space="preserve"> сельского поселения муниципального образования  Приозерский муниципальный район</w:t>
      </w:r>
      <w:r>
        <w:t xml:space="preserve"> </w:t>
      </w:r>
      <w:r w:rsidRPr="000D5AA3">
        <w:t xml:space="preserve"> Ленинградской области № </w:t>
      </w:r>
      <w:r>
        <w:t xml:space="preserve">302  </w:t>
      </w:r>
      <w:r w:rsidRPr="000D5AA3">
        <w:t xml:space="preserve"> от </w:t>
      </w:r>
      <w:r>
        <w:t xml:space="preserve">24  ноября 2014  </w:t>
      </w:r>
      <w:r w:rsidRPr="000D5AA3">
        <w:t>г</w:t>
      </w:r>
      <w:r>
        <w:t>ода</w:t>
      </w:r>
      <w:r w:rsidRPr="000D5AA3">
        <w:t xml:space="preserve">, Уставом  муниципального образования </w:t>
      </w:r>
      <w:r>
        <w:t xml:space="preserve">Запорожское </w:t>
      </w:r>
      <w:r w:rsidRPr="000D5AA3">
        <w:t xml:space="preserve"> сельское поселение муниципального образования Приозерский муниципальный район Ленинградской области</w:t>
      </w:r>
      <w:r>
        <w:t>.</w:t>
      </w:r>
    </w:p>
    <w:p w:rsidR="000B0D47" w:rsidRDefault="000B0D47" w:rsidP="007767B1">
      <w:pPr>
        <w:jc w:val="both"/>
      </w:pPr>
    </w:p>
    <w:p w:rsidR="000B0D47" w:rsidRPr="00153FB9" w:rsidRDefault="000B0D47" w:rsidP="00153FB9">
      <w:pPr>
        <w:jc w:val="both"/>
        <w:rPr>
          <w:b/>
        </w:rPr>
      </w:pPr>
      <w:r w:rsidRPr="00153FB9">
        <w:rPr>
          <w:b/>
        </w:rPr>
        <w:t>На рассмотрение были  представлены документы:</w:t>
      </w:r>
    </w:p>
    <w:p w:rsidR="000B0D47" w:rsidRDefault="000B0D47" w:rsidP="00153FB9">
      <w:pPr>
        <w:jc w:val="both"/>
      </w:pPr>
      <w:r w:rsidRPr="00D81EB6">
        <w:t xml:space="preserve">- </w:t>
      </w:r>
      <w:r>
        <w:t>проект планировки и межевания  территории квартала малоэтажной застройки;</w:t>
      </w:r>
    </w:p>
    <w:p w:rsidR="000B0D47" w:rsidRPr="00D81EB6" w:rsidRDefault="000B0D47" w:rsidP="00153FB9">
      <w:pPr>
        <w:jc w:val="both"/>
      </w:pPr>
      <w:r w:rsidRPr="00D81EB6">
        <w:t>-</w:t>
      </w:r>
      <w:r>
        <w:t>пояснительная записка</w:t>
      </w:r>
      <w:r w:rsidRPr="00D81EB6">
        <w:t>;</w:t>
      </w:r>
    </w:p>
    <w:p w:rsidR="000B0D47" w:rsidRDefault="000B0D47" w:rsidP="00153FB9">
      <w:pPr>
        <w:jc w:val="both"/>
      </w:pPr>
      <w:r w:rsidRPr="00D81EB6">
        <w:t>-</w:t>
      </w:r>
      <w:r>
        <w:t xml:space="preserve"> графические данные</w:t>
      </w:r>
      <w:r w:rsidRPr="00D81EB6">
        <w:t>.</w:t>
      </w:r>
    </w:p>
    <w:p w:rsidR="000B0D47" w:rsidRDefault="000B0D47" w:rsidP="00153FB9">
      <w:pPr>
        <w:jc w:val="both"/>
      </w:pPr>
    </w:p>
    <w:p w:rsidR="000B0D47" w:rsidRDefault="000B0D47" w:rsidP="00FA7BF9">
      <w:pPr>
        <w:jc w:val="both"/>
      </w:pPr>
      <w:r w:rsidRPr="00D81EB6">
        <w:t xml:space="preserve">По </w:t>
      </w:r>
      <w:r>
        <w:t>рассматриваем</w:t>
      </w:r>
      <w:r w:rsidRPr="00D81EB6">
        <w:t>ому вопросу выступил</w:t>
      </w:r>
      <w:r>
        <w:t>а</w:t>
      </w:r>
      <w:r w:rsidRPr="00D81EB6">
        <w:t xml:space="preserve"> </w:t>
      </w:r>
      <w:r>
        <w:t>глава администрации МО Запорожское сельское поселение Лестникова В.В.</w:t>
      </w:r>
      <w:r w:rsidRPr="00D81EB6">
        <w:t xml:space="preserve">  с   кратким   описанием    </w:t>
      </w:r>
      <w:r>
        <w:t>проекта.</w:t>
      </w:r>
    </w:p>
    <w:p w:rsidR="000B0D47" w:rsidRDefault="000B0D47" w:rsidP="007F60C4">
      <w:pPr>
        <w:jc w:val="both"/>
      </w:pPr>
    </w:p>
    <w:p w:rsidR="000B0D47" w:rsidRPr="00AB7D14" w:rsidRDefault="000B0D47" w:rsidP="00AB7D14">
      <w:pPr>
        <w:jc w:val="both"/>
        <w:rPr>
          <w:b/>
        </w:rPr>
      </w:pPr>
      <w:r w:rsidRPr="00AB7D14">
        <w:rPr>
          <w:b/>
          <w:sz w:val="22"/>
          <w:szCs w:val="22"/>
        </w:rPr>
        <w:t xml:space="preserve">     </w:t>
      </w:r>
      <w:r w:rsidRPr="00AB7D14">
        <w:rPr>
          <w:b/>
        </w:rPr>
        <w:t>Участниками были высказаны замечания и предложения:</w:t>
      </w:r>
    </w:p>
    <w:p w:rsidR="000B0D47" w:rsidRPr="00AB7D14" w:rsidRDefault="000B0D47" w:rsidP="00AB7D14">
      <w:pPr>
        <w:jc w:val="both"/>
      </w:pPr>
      <w:r w:rsidRPr="00AB7D14">
        <w:t xml:space="preserve">- </w:t>
      </w:r>
      <w:r>
        <w:t xml:space="preserve">ведущий специалист </w:t>
      </w:r>
      <w:r w:rsidRPr="00AB7D14">
        <w:t xml:space="preserve">администрации муниципального образования </w:t>
      </w:r>
      <w:r>
        <w:t xml:space="preserve">Запорожское </w:t>
      </w:r>
      <w:r w:rsidRPr="00AB7D14">
        <w:t xml:space="preserve"> сельское поселение Приозерского муниципального района Ленинградской области </w:t>
      </w:r>
      <w:r>
        <w:t>Флейшман О.А.:</w:t>
      </w:r>
    </w:p>
    <w:p w:rsidR="000B0D47" w:rsidRPr="00AB7D14" w:rsidRDefault="000B0D47" w:rsidP="00AB7D14">
      <w:pPr>
        <w:jc w:val="both"/>
      </w:pPr>
      <w:r w:rsidRPr="00AB7D14">
        <w:t xml:space="preserve"> </w:t>
      </w:r>
      <w:r w:rsidRPr="00C154CF">
        <w:t>Освоение</w:t>
      </w:r>
      <w:r>
        <w:t xml:space="preserve"> территории</w:t>
      </w:r>
      <w:r w:rsidRPr="00AB7D14">
        <w:t xml:space="preserve"> </w:t>
      </w:r>
      <w:r>
        <w:t xml:space="preserve">земельных участков </w:t>
      </w:r>
      <w:r w:rsidRPr="00AB7D14">
        <w:t xml:space="preserve">осуществлять </w:t>
      </w:r>
      <w:r>
        <w:t>в соответствии с Правилами землепользования и застройки МО Запорожское  сельское поселение.</w:t>
      </w:r>
    </w:p>
    <w:p w:rsidR="000B0D47" w:rsidRPr="00AB7D14" w:rsidRDefault="000B0D47" w:rsidP="00AB7D14">
      <w:pPr>
        <w:jc w:val="both"/>
      </w:pPr>
      <w:r w:rsidRPr="00AB7D14">
        <w:t>Других предложений и замечаний высказано не было.</w:t>
      </w:r>
    </w:p>
    <w:p w:rsidR="000B0D47" w:rsidRPr="00AB7D14" w:rsidRDefault="000B0D47" w:rsidP="00AB7D14">
      <w:pPr>
        <w:jc w:val="both"/>
      </w:pPr>
    </w:p>
    <w:p w:rsidR="000B0D47" w:rsidRPr="00AB7D14" w:rsidRDefault="000B0D47" w:rsidP="00AB7D14">
      <w:pPr>
        <w:jc w:val="both"/>
      </w:pPr>
      <w:r w:rsidRPr="00AB7D14">
        <w:rPr>
          <w:b/>
        </w:rPr>
        <w:t>Основные выводы и рекомендации</w:t>
      </w:r>
      <w:r w:rsidRPr="00AB7D14">
        <w:t>:</w:t>
      </w:r>
    </w:p>
    <w:p w:rsidR="000B0D47" w:rsidRPr="00AB7D14" w:rsidRDefault="000B0D47" w:rsidP="00AB7D14">
      <w:pPr>
        <w:jc w:val="both"/>
        <w:rPr>
          <w:b/>
          <w:u w:val="single"/>
        </w:rPr>
      </w:pPr>
    </w:p>
    <w:p w:rsidR="000B0D47" w:rsidRDefault="000B0D47" w:rsidP="00AB7D14">
      <w:pPr>
        <w:jc w:val="both"/>
      </w:pPr>
      <w:r>
        <w:t>1.</w:t>
      </w:r>
      <w:r w:rsidRPr="00AB7D14">
        <w:t xml:space="preserve"> Одобрить </w:t>
      </w:r>
      <w:r>
        <w:t>предоставленный на рассмотрение проект планировки и межевания территории квартала малоэтажной застройки в п. Запорожское, вдоль берега Вьюн на пересечении улиц Советской и Ладожской.</w:t>
      </w:r>
    </w:p>
    <w:p w:rsidR="000B0D47" w:rsidRPr="007732AC" w:rsidRDefault="000B0D47" w:rsidP="000129C1">
      <w:pPr>
        <w:jc w:val="both"/>
      </w:pPr>
      <w:r>
        <w:t>2.</w:t>
      </w:r>
      <w:r w:rsidRPr="00AB7D14">
        <w:t xml:space="preserve"> </w:t>
      </w:r>
      <w:r>
        <w:t>Опубликовать результаты публичных слушаний</w:t>
      </w:r>
      <w:r w:rsidRPr="007732AC">
        <w:t xml:space="preserve"> в газете «Красная звезда» и разместить в сети Интернет на сайте поселения </w:t>
      </w:r>
      <w:hyperlink r:id="rId5" w:history="1">
        <w:r w:rsidRPr="009919FA">
          <w:rPr>
            <w:rStyle w:val="Hyperlink"/>
            <w:lang w:val="en-US"/>
          </w:rPr>
          <w:t>www</w:t>
        </w:r>
        <w:r w:rsidRPr="009919FA">
          <w:rPr>
            <w:rStyle w:val="Hyperlink"/>
          </w:rPr>
          <w:t>.</w:t>
        </w:r>
        <w:r w:rsidRPr="009919FA">
          <w:rPr>
            <w:rStyle w:val="Hyperlink"/>
            <w:lang w:val="en-US"/>
          </w:rPr>
          <w:t>zaporojskoe</w:t>
        </w:r>
        <w:r w:rsidRPr="009919FA">
          <w:rPr>
            <w:rStyle w:val="Hyperlink"/>
          </w:rPr>
          <w:t>@</w:t>
        </w:r>
        <w:r w:rsidRPr="009919FA">
          <w:rPr>
            <w:rStyle w:val="Hyperlink"/>
            <w:lang w:val="en-US"/>
          </w:rPr>
          <w:t>yandex</w:t>
        </w:r>
        <w:r w:rsidRPr="009919FA">
          <w:rPr>
            <w:rStyle w:val="Hyperlink"/>
          </w:rPr>
          <w:t>.</w:t>
        </w:r>
        <w:r w:rsidRPr="009919FA">
          <w:rPr>
            <w:rStyle w:val="Hyperlink"/>
            <w:lang w:val="en-US"/>
          </w:rPr>
          <w:t>ru</w:t>
        </w:r>
      </w:hyperlink>
      <w:r w:rsidRPr="007732AC">
        <w:rPr>
          <w:u w:val="single"/>
        </w:rPr>
        <w:t>.</w:t>
      </w:r>
    </w:p>
    <w:p w:rsidR="000B0D47" w:rsidRPr="00AB7D14" w:rsidRDefault="000B0D47" w:rsidP="002F30FE">
      <w:pPr>
        <w:jc w:val="both"/>
      </w:pPr>
      <w:r>
        <w:t xml:space="preserve">3. </w:t>
      </w:r>
      <w:r w:rsidRPr="00C154CF">
        <w:t>Освоение</w:t>
      </w:r>
      <w:r>
        <w:t xml:space="preserve"> территории</w:t>
      </w:r>
      <w:r w:rsidRPr="00AB7D14">
        <w:t xml:space="preserve"> </w:t>
      </w:r>
      <w:r>
        <w:t xml:space="preserve">земельных участков </w:t>
      </w:r>
      <w:r w:rsidRPr="00AB7D14">
        <w:t xml:space="preserve">осуществлять </w:t>
      </w:r>
      <w:r>
        <w:t>в соответствии с Правилами землепользования и застройки МО Запорожское  сельское поселение.</w:t>
      </w:r>
    </w:p>
    <w:p w:rsidR="000B0D47" w:rsidRPr="00AB7D14" w:rsidRDefault="000B0D47" w:rsidP="00AB7D14">
      <w:pPr>
        <w:jc w:val="both"/>
      </w:pPr>
      <w:r>
        <w:t>4</w:t>
      </w:r>
      <w:r w:rsidRPr="00AB7D14">
        <w:t xml:space="preserve">. Признать публичные слушания по вопросу </w:t>
      </w:r>
      <w:r>
        <w:t xml:space="preserve">проекта  планировки и межевания квартала малоэтажной застройки, расположенного по адресу: Ленинградская область, Приозерский район, Запорожское  сельское поселение, поселок Запорожское, вдоль берега р. Вьюн на пересечении улиц Советской и Ладожской </w:t>
      </w:r>
      <w:r w:rsidRPr="00235A22">
        <w:rPr>
          <w:b/>
        </w:rPr>
        <w:t>состоявшимис</w:t>
      </w:r>
      <w:r w:rsidRPr="00226FF2">
        <w:rPr>
          <w:b/>
        </w:rPr>
        <w:t>я.</w:t>
      </w:r>
    </w:p>
    <w:p w:rsidR="000B0D47" w:rsidRPr="00AB7D14" w:rsidRDefault="000B0D47" w:rsidP="00AB7D14">
      <w:pPr>
        <w:jc w:val="both"/>
      </w:pPr>
    </w:p>
    <w:p w:rsidR="000B0D47" w:rsidRPr="00AB7D14" w:rsidRDefault="000B0D47" w:rsidP="00AB7D14">
      <w:pPr>
        <w:ind w:firstLine="708"/>
        <w:jc w:val="both"/>
      </w:pPr>
    </w:p>
    <w:p w:rsidR="000B0D47" w:rsidRPr="00AB7D14" w:rsidRDefault="000B0D47" w:rsidP="007F60C4">
      <w:pPr>
        <w:jc w:val="both"/>
      </w:pPr>
    </w:p>
    <w:p w:rsidR="000B0D47" w:rsidRDefault="000B0D47" w:rsidP="007F60C4">
      <w:pPr>
        <w:jc w:val="both"/>
      </w:pPr>
    </w:p>
    <w:p w:rsidR="000B0D47" w:rsidRDefault="000B0D47" w:rsidP="007F60C4">
      <w:pPr>
        <w:jc w:val="both"/>
      </w:pPr>
      <w:r>
        <w:t xml:space="preserve">  </w:t>
      </w:r>
    </w:p>
    <w:p w:rsidR="000B0D47" w:rsidRDefault="000B0D47" w:rsidP="00A5298F">
      <w:pPr>
        <w:rPr>
          <w:b/>
        </w:rPr>
      </w:pPr>
    </w:p>
    <w:p w:rsidR="000B0D47" w:rsidRDefault="000B0D47" w:rsidP="00A5298F">
      <w:pPr>
        <w:rPr>
          <w:b/>
        </w:rPr>
      </w:pPr>
    </w:p>
    <w:p w:rsidR="000B0D47" w:rsidRDefault="000B0D47" w:rsidP="00A5298F">
      <w:pPr>
        <w:rPr>
          <w:b/>
        </w:rPr>
      </w:pPr>
    </w:p>
    <w:p w:rsidR="000B0D47" w:rsidRDefault="000B0D47" w:rsidP="00FB48F6">
      <w:r>
        <w:t>Глава</w:t>
      </w:r>
      <w:r w:rsidRPr="00A5298F">
        <w:t xml:space="preserve"> администрации </w:t>
      </w:r>
    </w:p>
    <w:p w:rsidR="000B0D47" w:rsidRDefault="000B0D47" w:rsidP="00FB48F6">
      <w:r w:rsidRPr="00A5298F">
        <w:t xml:space="preserve">МО </w:t>
      </w:r>
      <w:r>
        <w:t xml:space="preserve">Запорожское </w:t>
      </w:r>
      <w:r w:rsidRPr="00A5298F">
        <w:t xml:space="preserve"> сельское поселение</w:t>
      </w:r>
      <w:r>
        <w:t xml:space="preserve">                                                          Лестникова В.В.                                    </w:t>
      </w:r>
    </w:p>
    <w:p w:rsidR="000B0D47" w:rsidRDefault="000B0D47" w:rsidP="00AC0D33"/>
    <w:p w:rsidR="000B0D47" w:rsidRDefault="000B0D47" w:rsidP="00AC0D33">
      <w:r>
        <w:t xml:space="preserve">Ведущий специалист </w:t>
      </w:r>
      <w:r w:rsidRPr="00A5298F">
        <w:t xml:space="preserve">администрации </w:t>
      </w:r>
    </w:p>
    <w:p w:rsidR="000B0D47" w:rsidRDefault="000B0D47" w:rsidP="00AC0D33">
      <w:r w:rsidRPr="00A5298F">
        <w:t xml:space="preserve">МО </w:t>
      </w:r>
      <w:r>
        <w:t xml:space="preserve">Запорожское  </w:t>
      </w:r>
      <w:r w:rsidRPr="00A5298F">
        <w:t>сельское поселение</w:t>
      </w:r>
      <w:r>
        <w:t xml:space="preserve">                                                          Флейшман О.А.</w:t>
      </w:r>
    </w:p>
    <w:p w:rsidR="000B0D47" w:rsidRDefault="000B0D47" w:rsidP="00E2091B"/>
    <w:p w:rsidR="000B0D47" w:rsidRDefault="000B0D47" w:rsidP="00E2091B"/>
    <w:p w:rsidR="000B0D47" w:rsidRDefault="000B0D47" w:rsidP="00E2091B"/>
    <w:sectPr w:rsidR="000B0D47" w:rsidSect="00AB7D14">
      <w:pgSz w:w="11906" w:h="16838"/>
      <w:pgMar w:top="539" w:right="746" w:bottom="54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F8F"/>
    <w:multiLevelType w:val="hybridMultilevel"/>
    <w:tmpl w:val="DFE620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A79747F"/>
    <w:multiLevelType w:val="hybridMultilevel"/>
    <w:tmpl w:val="0E728B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7AE"/>
    <w:rsid w:val="000129C1"/>
    <w:rsid w:val="000167F6"/>
    <w:rsid w:val="000B0D47"/>
    <w:rsid w:val="000D5AA3"/>
    <w:rsid w:val="001426B2"/>
    <w:rsid w:val="001505C3"/>
    <w:rsid w:val="00153FB9"/>
    <w:rsid w:val="00176D6B"/>
    <w:rsid w:val="00226FF2"/>
    <w:rsid w:val="00232B32"/>
    <w:rsid w:val="00235A22"/>
    <w:rsid w:val="002722BF"/>
    <w:rsid w:val="00297E71"/>
    <w:rsid w:val="002A78FC"/>
    <w:rsid w:val="002C282D"/>
    <w:rsid w:val="002C577F"/>
    <w:rsid w:val="002F30FE"/>
    <w:rsid w:val="003509BF"/>
    <w:rsid w:val="0035129E"/>
    <w:rsid w:val="00372007"/>
    <w:rsid w:val="003C1E1F"/>
    <w:rsid w:val="00411E6D"/>
    <w:rsid w:val="00446182"/>
    <w:rsid w:val="00481D58"/>
    <w:rsid w:val="004D792E"/>
    <w:rsid w:val="005600E9"/>
    <w:rsid w:val="005736EE"/>
    <w:rsid w:val="00590569"/>
    <w:rsid w:val="00593666"/>
    <w:rsid w:val="005B47E0"/>
    <w:rsid w:val="005C5B21"/>
    <w:rsid w:val="00623442"/>
    <w:rsid w:val="006269D9"/>
    <w:rsid w:val="00646F95"/>
    <w:rsid w:val="006D1948"/>
    <w:rsid w:val="00706BC8"/>
    <w:rsid w:val="007165F7"/>
    <w:rsid w:val="00723F7A"/>
    <w:rsid w:val="00731553"/>
    <w:rsid w:val="007327AE"/>
    <w:rsid w:val="007732AC"/>
    <w:rsid w:val="00776654"/>
    <w:rsid w:val="007767B1"/>
    <w:rsid w:val="00787681"/>
    <w:rsid w:val="007F60C4"/>
    <w:rsid w:val="0087699D"/>
    <w:rsid w:val="0096456C"/>
    <w:rsid w:val="00981680"/>
    <w:rsid w:val="009919FA"/>
    <w:rsid w:val="009A47CF"/>
    <w:rsid w:val="00A06E37"/>
    <w:rsid w:val="00A450FC"/>
    <w:rsid w:val="00A5298F"/>
    <w:rsid w:val="00A61A89"/>
    <w:rsid w:val="00A758BC"/>
    <w:rsid w:val="00A83110"/>
    <w:rsid w:val="00AA0EE5"/>
    <w:rsid w:val="00AB7D14"/>
    <w:rsid w:val="00AC0D33"/>
    <w:rsid w:val="00AD2846"/>
    <w:rsid w:val="00C154CF"/>
    <w:rsid w:val="00C92D49"/>
    <w:rsid w:val="00D81EB6"/>
    <w:rsid w:val="00DF07E9"/>
    <w:rsid w:val="00E2091B"/>
    <w:rsid w:val="00E445DD"/>
    <w:rsid w:val="00E63EEC"/>
    <w:rsid w:val="00E67900"/>
    <w:rsid w:val="00EB3E0C"/>
    <w:rsid w:val="00EE29B5"/>
    <w:rsid w:val="00F16CA0"/>
    <w:rsid w:val="00F35073"/>
    <w:rsid w:val="00F410B9"/>
    <w:rsid w:val="00F41D63"/>
    <w:rsid w:val="00F829F4"/>
    <w:rsid w:val="00FA7BF9"/>
    <w:rsid w:val="00FB48F6"/>
    <w:rsid w:val="00FE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BC"/>
    <w:rPr>
      <w:sz w:val="0"/>
      <w:szCs w:val="0"/>
    </w:rPr>
  </w:style>
  <w:style w:type="table" w:styleId="TableGrid">
    <w:name w:val="Table Grid"/>
    <w:basedOn w:val="TableNormal"/>
    <w:uiPriority w:val="99"/>
    <w:rsid w:val="00DF07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129C1"/>
    <w:rPr>
      <w:color w:val="0000FF"/>
      <w:u w:val="single"/>
    </w:rPr>
  </w:style>
  <w:style w:type="paragraph" w:customStyle="1" w:styleId="Style">
    <w:name w:val="Style"/>
    <w:basedOn w:val="Normal"/>
    <w:link w:val="DefaultParagraphFont"/>
    <w:uiPriority w:val="99"/>
    <w:rsid w:val="00012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Знак"/>
    <w:basedOn w:val="Normal"/>
    <w:uiPriority w:val="99"/>
    <w:rsid w:val="00A831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558</Words>
  <Characters>3187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Alyans</dc:creator>
  <cp:keywords/>
  <dc:description/>
  <cp:lastModifiedBy>Victor</cp:lastModifiedBy>
  <cp:revision>2</cp:revision>
  <cp:lastPrinted>2014-12-24T12:55:00Z</cp:lastPrinted>
  <dcterms:created xsi:type="dcterms:W3CDTF">2015-01-12T23:08:00Z</dcterms:created>
  <dcterms:modified xsi:type="dcterms:W3CDTF">2015-01-12T23:08:00Z</dcterms:modified>
</cp:coreProperties>
</file>